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762" w:rsidRPr="00BD4BCD" w:rsidRDefault="00737762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Course Syllabus</w:t>
      </w:r>
    </w:p>
    <w:p w:rsidR="00737762" w:rsidRPr="00BD4BCD" w:rsidRDefault="003D4053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  <w:r>
        <w:rPr>
          <w:rFonts w:ascii="Arial" w:hAnsi="Arial" w:cs="Arial"/>
          <w:b/>
          <w:sz w:val="24"/>
          <w:szCs w:val="24"/>
          <w:lang w:eastAsia="ja-JP"/>
        </w:rPr>
        <w:t xml:space="preserve">MTH-163/164 </w:t>
      </w:r>
      <w:r w:rsidR="00F3030A" w:rsidRPr="00BD4BCD">
        <w:rPr>
          <w:rFonts w:ascii="Arial" w:hAnsi="Arial" w:cs="Arial"/>
          <w:b/>
          <w:sz w:val="24"/>
          <w:szCs w:val="24"/>
          <w:lang w:eastAsia="ja-JP"/>
        </w:rPr>
        <w:t>VHCC Dual-Enrollment Pre-Calculus</w:t>
      </w:r>
      <w:r>
        <w:rPr>
          <w:rFonts w:ascii="Arial" w:hAnsi="Arial" w:cs="Arial"/>
          <w:b/>
          <w:sz w:val="24"/>
          <w:szCs w:val="24"/>
          <w:lang w:eastAsia="ja-JP"/>
        </w:rPr>
        <w:t xml:space="preserve"> I/II</w:t>
      </w:r>
    </w:p>
    <w:p w:rsidR="00737762" w:rsidRPr="00BD4BCD" w:rsidRDefault="00A26EB4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  <w:r>
        <w:rPr>
          <w:rFonts w:ascii="Arial" w:hAnsi="Arial" w:cs="Arial"/>
          <w:b/>
          <w:sz w:val="24"/>
          <w:szCs w:val="24"/>
          <w:lang w:eastAsia="ja-JP"/>
        </w:rPr>
        <w:t>Fall</w:t>
      </w:r>
      <w:r w:rsidR="002336F0">
        <w:rPr>
          <w:rFonts w:ascii="Arial" w:hAnsi="Arial" w:cs="Arial"/>
          <w:b/>
          <w:sz w:val="24"/>
          <w:szCs w:val="24"/>
          <w:lang w:eastAsia="ja-JP"/>
        </w:rPr>
        <w:t xml:space="preserve"> 2014</w:t>
      </w:r>
    </w:p>
    <w:p w:rsidR="00737762" w:rsidRPr="00BD4BCD" w:rsidRDefault="00737762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</w:p>
    <w:p w:rsidR="00737762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Teacher: </w:t>
      </w:r>
      <w:r w:rsidRPr="00BD4BCD">
        <w:rPr>
          <w:rFonts w:ascii="Arial" w:hAnsi="Arial" w:cs="Arial"/>
          <w:sz w:val="24"/>
          <w:szCs w:val="24"/>
          <w:lang w:eastAsia="ja-JP"/>
        </w:rPr>
        <w:t xml:space="preserve">Brian </w:t>
      </w:r>
      <w:proofErr w:type="spellStart"/>
      <w:r w:rsidRPr="00BD4BCD">
        <w:rPr>
          <w:rFonts w:ascii="Arial" w:hAnsi="Arial" w:cs="Arial"/>
          <w:sz w:val="24"/>
          <w:szCs w:val="24"/>
          <w:lang w:eastAsia="ja-JP"/>
        </w:rPr>
        <w:t>Guynn</w:t>
      </w:r>
      <w:proofErr w:type="spellEnd"/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Room: </w:t>
      </w:r>
      <w:r w:rsidRPr="00BD4BCD">
        <w:rPr>
          <w:rFonts w:ascii="Arial" w:hAnsi="Arial" w:cs="Arial"/>
          <w:sz w:val="24"/>
          <w:szCs w:val="24"/>
          <w:lang w:eastAsia="ja-JP"/>
        </w:rPr>
        <w:t>M209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Planning Period: </w:t>
      </w:r>
      <w:r w:rsidR="002675C4" w:rsidRPr="002675C4">
        <w:rPr>
          <w:rFonts w:ascii="Arial" w:hAnsi="Arial" w:cs="Arial"/>
          <w:sz w:val="24"/>
          <w:szCs w:val="24"/>
          <w:lang w:eastAsia="ja-JP"/>
        </w:rPr>
        <w:t>5th</w:t>
      </w:r>
    </w:p>
    <w:p w:rsidR="00737762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School Phone #: </w:t>
      </w:r>
      <w:r w:rsidRPr="00BD4BCD">
        <w:rPr>
          <w:rFonts w:ascii="Arial" w:hAnsi="Arial" w:cs="Arial"/>
          <w:sz w:val="24"/>
          <w:szCs w:val="24"/>
          <w:lang w:eastAsia="ja-JP"/>
        </w:rPr>
        <w:t>(276) 642-5300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E-mail Address: </w:t>
      </w:r>
      <w:r w:rsidRPr="00BD4BCD">
        <w:rPr>
          <w:rFonts w:ascii="Arial" w:hAnsi="Arial" w:cs="Arial"/>
          <w:sz w:val="24"/>
          <w:szCs w:val="24"/>
          <w:lang w:eastAsia="ja-JP"/>
        </w:rPr>
        <w:t>bguynn@wcs.k12.va.us</w:t>
      </w:r>
    </w:p>
    <w:p w:rsidR="00737762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Website:</w:t>
      </w:r>
      <w:r w:rsidRPr="00BD4BCD">
        <w:rPr>
          <w:rFonts w:ascii="Arial" w:hAnsi="Arial" w:cs="Arial"/>
          <w:sz w:val="24"/>
          <w:szCs w:val="24"/>
          <w:lang w:eastAsia="ja-JP"/>
        </w:rPr>
        <w:t xml:space="preserve"> </w:t>
      </w:r>
      <w:hyperlink r:id="rId7" w:history="1">
        <w:r w:rsidR="002B6251" w:rsidRPr="00BD4BCD">
          <w:rPr>
            <w:rStyle w:val="Hyperlink"/>
            <w:rFonts w:ascii="Arial" w:hAnsi="Arial" w:cs="Arial"/>
            <w:sz w:val="24"/>
            <w:szCs w:val="24"/>
          </w:rPr>
          <w:t>http://www.quia.com/pages/bguynn/page2</w:t>
        </w:r>
      </w:hyperlink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Course Description:</w:t>
      </w:r>
    </w:p>
    <w:p w:rsidR="00682535" w:rsidRPr="00BD4BCD" w:rsidRDefault="00682535">
      <w:pPr>
        <w:rPr>
          <w:rFonts w:ascii="Arial" w:hAnsi="Arial" w:cs="Arial"/>
          <w:b/>
          <w:sz w:val="24"/>
          <w:szCs w:val="24"/>
          <w:lang w:eastAsia="ja-JP"/>
        </w:rPr>
      </w:pPr>
      <w:r>
        <w:rPr>
          <w:rFonts w:ascii="Arial" w:hAnsi="Arial" w:cs="Arial"/>
          <w:b/>
          <w:sz w:val="24"/>
          <w:szCs w:val="24"/>
          <w:lang w:eastAsia="ja-JP"/>
        </w:rPr>
        <w:t>MTH-163</w:t>
      </w:r>
    </w:p>
    <w:p w:rsidR="00F3030A" w:rsidRDefault="00BD4BCD" w:rsidP="00F3030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course will present college algebra,</w:t>
      </w:r>
      <w:r w:rsidR="00F3030A" w:rsidRPr="00BD4BCD">
        <w:rPr>
          <w:rFonts w:ascii="Arial" w:hAnsi="Arial" w:cs="Arial"/>
          <w:sz w:val="24"/>
          <w:szCs w:val="24"/>
        </w:rPr>
        <w:t xml:space="preserve"> </w:t>
      </w:r>
      <w:r w:rsidRPr="00BD4BCD">
        <w:rPr>
          <w:rFonts w:ascii="Arial" w:hAnsi="Arial" w:cs="Arial"/>
          <w:sz w:val="24"/>
          <w:szCs w:val="24"/>
        </w:rPr>
        <w:t>algebraic</w:t>
      </w:r>
      <w:r>
        <w:rPr>
          <w:rFonts w:ascii="Arial" w:hAnsi="Arial" w:cs="Arial"/>
          <w:sz w:val="24"/>
          <w:szCs w:val="24"/>
        </w:rPr>
        <w:t>,</w:t>
      </w:r>
      <w:r w:rsidR="00F3030A" w:rsidRPr="00BD4BCD">
        <w:rPr>
          <w:rFonts w:ascii="Arial" w:hAnsi="Arial" w:cs="Arial"/>
          <w:sz w:val="24"/>
          <w:szCs w:val="24"/>
        </w:rPr>
        <w:t xml:space="preserve"> exponential, and logarithmic functions. Prerequisites</w:t>
      </w:r>
      <w:r>
        <w:rPr>
          <w:rFonts w:ascii="Arial" w:hAnsi="Arial" w:cs="Arial"/>
          <w:sz w:val="24"/>
          <w:szCs w:val="24"/>
        </w:rPr>
        <w:t xml:space="preserve"> are</w:t>
      </w:r>
      <w:r w:rsidR="00F3030A" w:rsidRPr="00BD4BCD">
        <w:rPr>
          <w:rFonts w:ascii="Arial" w:hAnsi="Arial" w:cs="Arial"/>
          <w:sz w:val="24"/>
          <w:szCs w:val="24"/>
        </w:rPr>
        <w:t xml:space="preserve"> a placement recommendation for MTH 163 and Algebra I, Algebra II, and Geometry or equivalent.</w:t>
      </w:r>
    </w:p>
    <w:p w:rsidR="00446F34" w:rsidRDefault="00446F34" w:rsidP="00F3030A">
      <w:pPr>
        <w:rPr>
          <w:rFonts w:ascii="Arial" w:hAnsi="Arial" w:cs="Arial"/>
          <w:sz w:val="24"/>
          <w:szCs w:val="24"/>
        </w:rPr>
      </w:pPr>
    </w:p>
    <w:p w:rsidR="00682535" w:rsidRDefault="00682535" w:rsidP="00F3030A">
      <w:pPr>
        <w:rPr>
          <w:rFonts w:ascii="Arial" w:hAnsi="Arial" w:cs="Arial"/>
          <w:b/>
          <w:sz w:val="24"/>
          <w:szCs w:val="24"/>
        </w:rPr>
      </w:pPr>
      <w:r w:rsidRPr="00682535">
        <w:rPr>
          <w:rFonts w:ascii="Arial" w:hAnsi="Arial" w:cs="Arial"/>
          <w:b/>
          <w:sz w:val="24"/>
          <w:szCs w:val="24"/>
        </w:rPr>
        <w:t>MTH-164</w:t>
      </w:r>
    </w:p>
    <w:p w:rsidR="00682535" w:rsidRPr="00682535" w:rsidRDefault="00682535" w:rsidP="00F3030A">
      <w:pPr>
        <w:rPr>
          <w:rFonts w:ascii="Arial" w:hAnsi="Arial" w:cs="Arial"/>
          <w:b/>
          <w:i/>
          <w:sz w:val="24"/>
          <w:szCs w:val="24"/>
        </w:rPr>
      </w:pPr>
      <w:r w:rsidRPr="00AB460B">
        <w:rPr>
          <w:rFonts w:ascii="Arial" w:hAnsi="Arial" w:cs="Arial"/>
          <w:sz w:val="24"/>
          <w:szCs w:val="24"/>
        </w:rPr>
        <w:t>The Course will present trigonometry, analytic geometry, and sequences and series</w:t>
      </w:r>
    </w:p>
    <w:p w:rsidR="00F3030A" w:rsidRPr="00BD4BCD" w:rsidRDefault="00F3030A" w:rsidP="00F3030A">
      <w:pPr>
        <w:rPr>
          <w:rFonts w:ascii="Arial" w:hAnsi="Arial" w:cs="Arial"/>
          <w:sz w:val="24"/>
          <w:szCs w:val="24"/>
        </w:rPr>
      </w:pPr>
    </w:p>
    <w:p w:rsidR="00F3030A" w:rsidRPr="00BD4BCD" w:rsidRDefault="00F3030A" w:rsidP="00F3030A">
      <w:pPr>
        <w:rPr>
          <w:rFonts w:ascii="Arial" w:hAnsi="Arial" w:cs="Arial"/>
          <w:b/>
          <w:sz w:val="24"/>
          <w:szCs w:val="24"/>
        </w:rPr>
      </w:pPr>
      <w:r w:rsidRPr="00BD4BCD">
        <w:rPr>
          <w:rFonts w:ascii="Arial" w:hAnsi="Arial" w:cs="Arial"/>
          <w:b/>
          <w:sz w:val="24"/>
          <w:szCs w:val="24"/>
        </w:rPr>
        <w:t>Broad Goals of Course</w:t>
      </w:r>
    </w:p>
    <w:p w:rsidR="00F3030A" w:rsidRPr="00BD4BCD" w:rsidRDefault="00F3030A" w:rsidP="00F3030A">
      <w:pPr>
        <w:widowControl w:val="0"/>
        <w:autoSpaceDE w:val="0"/>
        <w:autoSpaceDN w:val="0"/>
        <w:adjustRightInd w:val="0"/>
        <w:spacing w:line="278" w:lineRule="exact"/>
        <w:ind w:right="-1017"/>
        <w:jc w:val="both"/>
        <w:rPr>
          <w:rFonts w:ascii="Arial" w:hAnsi="Arial" w:cs="Arial"/>
          <w:sz w:val="24"/>
          <w:szCs w:val="24"/>
        </w:rPr>
      </w:pPr>
      <w:r w:rsidRPr="00BD4BCD">
        <w:rPr>
          <w:rFonts w:ascii="Arial" w:hAnsi="Arial" w:cs="Arial"/>
          <w:sz w:val="24"/>
          <w:szCs w:val="24"/>
        </w:rPr>
        <w:t>The student should learn the mathematic</w:t>
      </w:r>
      <w:r w:rsidR="00BD4BCD">
        <w:rPr>
          <w:rFonts w:ascii="Arial" w:hAnsi="Arial" w:cs="Arial"/>
          <w:sz w:val="24"/>
          <w:szCs w:val="24"/>
        </w:rPr>
        <w:t>al</w:t>
      </w:r>
      <w:r w:rsidRPr="00BD4BCD">
        <w:rPr>
          <w:rFonts w:ascii="Arial" w:hAnsi="Arial" w:cs="Arial"/>
          <w:sz w:val="24"/>
          <w:szCs w:val="24"/>
        </w:rPr>
        <w:t xml:space="preserve"> concepts and skills necessary to </w:t>
      </w:r>
    </w:p>
    <w:p w:rsidR="00F3030A" w:rsidRPr="00BD4BCD" w:rsidRDefault="00BD4BCD" w:rsidP="00F3030A">
      <w:pPr>
        <w:widowControl w:val="0"/>
        <w:autoSpaceDE w:val="0"/>
        <w:autoSpaceDN w:val="0"/>
        <w:adjustRightInd w:val="0"/>
        <w:spacing w:line="278" w:lineRule="exact"/>
        <w:ind w:right="-1017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c</w:t>
      </w:r>
      <w:r w:rsidRPr="00BD4BCD">
        <w:rPr>
          <w:rFonts w:ascii="Arial" w:hAnsi="Arial" w:cs="Arial"/>
          <w:sz w:val="24"/>
          <w:szCs w:val="24"/>
        </w:rPr>
        <w:t>ontinue</w:t>
      </w:r>
      <w:proofErr w:type="gramEnd"/>
      <w:r w:rsidR="00F3030A" w:rsidRPr="00BD4BCD">
        <w:rPr>
          <w:rFonts w:ascii="Arial" w:hAnsi="Arial" w:cs="Arial"/>
          <w:sz w:val="24"/>
          <w:szCs w:val="24"/>
        </w:rPr>
        <w:t xml:space="preserve"> with calculus and/or the study of physics, engineering, computer</w:t>
      </w:r>
    </w:p>
    <w:p w:rsidR="00F3030A" w:rsidRPr="00BD4BCD" w:rsidRDefault="00F3030A" w:rsidP="00F3030A">
      <w:pPr>
        <w:pStyle w:val="BlockText"/>
        <w:spacing w:line="240" w:lineRule="auto"/>
        <w:ind w:left="0" w:right="-297"/>
        <w:jc w:val="left"/>
        <w:rPr>
          <w:rFonts w:ascii="Arial" w:hAnsi="Arial" w:cs="Arial"/>
        </w:rPr>
      </w:pPr>
      <w:proofErr w:type="gramStart"/>
      <w:r w:rsidRPr="00BD4BCD">
        <w:rPr>
          <w:rFonts w:ascii="Arial" w:hAnsi="Arial" w:cs="Arial"/>
        </w:rPr>
        <w:t>science</w:t>
      </w:r>
      <w:proofErr w:type="gramEnd"/>
      <w:r w:rsidRPr="00BD4BCD">
        <w:rPr>
          <w:rFonts w:ascii="Arial" w:hAnsi="Arial" w:cs="Arial"/>
        </w:rPr>
        <w:t>,  or other disciplines borrowing heavily on the physical or mathematical sciences.</w:t>
      </w:r>
    </w:p>
    <w:p w:rsidR="00F3030A" w:rsidRPr="00BD4BCD" w:rsidRDefault="00F3030A" w:rsidP="00F3030A">
      <w:pPr>
        <w:pStyle w:val="BlockText"/>
        <w:spacing w:line="240" w:lineRule="auto"/>
        <w:ind w:left="0" w:right="-297"/>
        <w:jc w:val="left"/>
        <w:rPr>
          <w:rFonts w:ascii="Arial" w:hAnsi="Arial" w:cs="Arial"/>
        </w:rPr>
      </w:pPr>
    </w:p>
    <w:p w:rsidR="00F3030A" w:rsidRPr="00BD4BCD" w:rsidRDefault="00F3030A" w:rsidP="00F3030A">
      <w:pPr>
        <w:pStyle w:val="BlockText"/>
        <w:spacing w:line="240" w:lineRule="auto"/>
        <w:ind w:left="0" w:right="-297"/>
        <w:jc w:val="left"/>
        <w:rPr>
          <w:rFonts w:ascii="Arial" w:hAnsi="Arial" w:cs="Arial"/>
        </w:rPr>
      </w:pPr>
      <w:r w:rsidRPr="00BD4BCD">
        <w:rPr>
          <w:rFonts w:ascii="Arial" w:hAnsi="Arial" w:cs="Arial"/>
        </w:rPr>
        <w:t xml:space="preserve">For a detailed list of specific objectives please see me.  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Materials: 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 xml:space="preserve">The </w:t>
      </w:r>
      <w:r w:rsidR="000C3BA2">
        <w:rPr>
          <w:rFonts w:ascii="Arial" w:hAnsi="Arial" w:cs="Arial"/>
          <w:sz w:val="24"/>
          <w:szCs w:val="24"/>
          <w:lang w:eastAsia="ja-JP"/>
        </w:rPr>
        <w:t>school will provide textbooks.</w:t>
      </w:r>
    </w:p>
    <w:p w:rsidR="00737762" w:rsidRDefault="000C3BA2">
      <w:pPr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b/>
          <w:sz w:val="24"/>
          <w:szCs w:val="24"/>
          <w:lang w:eastAsia="ja-JP"/>
        </w:rPr>
        <w:t xml:space="preserve">STUDENTS MUST PROVIDE </w:t>
      </w:r>
      <w:r>
        <w:rPr>
          <w:rFonts w:ascii="Arial" w:hAnsi="Arial" w:cs="Arial"/>
          <w:sz w:val="24"/>
          <w:szCs w:val="24"/>
          <w:lang w:eastAsia="ja-JP"/>
        </w:rPr>
        <w:t xml:space="preserve">a 1 inch or 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11/2-inch three-ring binder, loose-leaf notebo</w:t>
      </w:r>
      <w:r>
        <w:rPr>
          <w:rFonts w:ascii="Arial" w:hAnsi="Arial" w:cs="Arial"/>
          <w:sz w:val="24"/>
          <w:szCs w:val="24"/>
          <w:lang w:eastAsia="ja-JP"/>
        </w:rPr>
        <w:t>ok paper, and a pencil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.</w:t>
      </w:r>
      <w:r>
        <w:rPr>
          <w:rFonts w:ascii="Arial" w:hAnsi="Arial" w:cs="Arial"/>
          <w:sz w:val="24"/>
          <w:szCs w:val="24"/>
          <w:lang w:eastAsia="ja-JP"/>
        </w:rPr>
        <w:t xml:space="preserve">  </w:t>
      </w:r>
    </w:p>
    <w:p w:rsidR="000C3BA2" w:rsidRPr="00BD4BCD" w:rsidRDefault="000C3BA2">
      <w:pPr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  <w:lang w:eastAsia="ja-JP"/>
        </w:rPr>
        <w:t>It is recommended that students have their own graphing calculator.  Please see me for more details.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BD4BCD" w:rsidRDefault="0048630E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N</w:t>
      </w:r>
      <w:r w:rsidR="001C782E" w:rsidRPr="00BD4BCD">
        <w:rPr>
          <w:rFonts w:ascii="Arial" w:hAnsi="Arial" w:cs="Arial"/>
          <w:b/>
          <w:sz w:val="24"/>
          <w:szCs w:val="24"/>
          <w:lang w:eastAsia="ja-JP"/>
        </w:rPr>
        <w:t>i</w:t>
      </w:r>
      <w:r w:rsidRPr="00BD4BCD">
        <w:rPr>
          <w:rFonts w:ascii="Arial" w:hAnsi="Arial" w:cs="Arial"/>
          <w:b/>
          <w:sz w:val="24"/>
          <w:szCs w:val="24"/>
          <w:lang w:eastAsia="ja-JP"/>
        </w:rPr>
        <w:t>ne</w:t>
      </w:r>
      <w:r w:rsidR="00737762" w:rsidRPr="00BD4BCD">
        <w:rPr>
          <w:rFonts w:ascii="Arial" w:hAnsi="Arial" w:cs="Arial"/>
          <w:b/>
          <w:sz w:val="24"/>
          <w:szCs w:val="24"/>
          <w:lang w:eastAsia="ja-JP"/>
        </w:rPr>
        <w:t xml:space="preserve"> Weeks Grades:</w:t>
      </w:r>
    </w:p>
    <w:p w:rsidR="00737762" w:rsidRPr="00BD4BCD" w:rsidRDefault="0048630E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>N</w:t>
      </w:r>
      <w:r w:rsidR="001C782E" w:rsidRPr="00BD4BCD">
        <w:rPr>
          <w:rFonts w:ascii="Arial" w:hAnsi="Arial" w:cs="Arial"/>
          <w:sz w:val="24"/>
          <w:szCs w:val="24"/>
          <w:lang w:eastAsia="ja-JP"/>
        </w:rPr>
        <w:t>i</w:t>
      </w:r>
      <w:r w:rsidRPr="00BD4BCD">
        <w:rPr>
          <w:rFonts w:ascii="Arial" w:hAnsi="Arial" w:cs="Arial"/>
          <w:sz w:val="24"/>
          <w:szCs w:val="24"/>
          <w:lang w:eastAsia="ja-JP"/>
        </w:rPr>
        <w:t>ne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 xml:space="preserve"> weeks grades will be </w:t>
      </w:r>
      <w:r w:rsidR="00DA1BA9" w:rsidRPr="00BD4BCD">
        <w:rPr>
          <w:rFonts w:ascii="Arial" w:hAnsi="Arial" w:cs="Arial"/>
          <w:sz w:val="24"/>
          <w:szCs w:val="24"/>
          <w:lang w:eastAsia="ja-JP"/>
        </w:rPr>
        <w:t xml:space="preserve">based on a total points system.  Every test, quiz, and daily assignment will be worth a given number of points.  Your grade will be determined by dividing the number of points </w:t>
      </w:r>
      <w:r w:rsidR="005D75E1" w:rsidRPr="00BD4BCD">
        <w:rPr>
          <w:rFonts w:ascii="Arial" w:hAnsi="Arial" w:cs="Arial"/>
          <w:sz w:val="24"/>
          <w:szCs w:val="24"/>
          <w:lang w:eastAsia="ja-JP"/>
        </w:rPr>
        <w:t>earned</w:t>
      </w:r>
      <w:r w:rsidR="00DA1BA9" w:rsidRPr="00BD4BCD">
        <w:rPr>
          <w:rFonts w:ascii="Arial" w:hAnsi="Arial" w:cs="Arial"/>
          <w:sz w:val="24"/>
          <w:szCs w:val="24"/>
          <w:lang w:eastAsia="ja-JP"/>
        </w:rPr>
        <w:t xml:space="preserve"> by the number of possible points that could have been </w:t>
      </w:r>
      <w:r w:rsidR="005D75E1" w:rsidRPr="00BD4BCD">
        <w:rPr>
          <w:rFonts w:ascii="Arial" w:hAnsi="Arial" w:cs="Arial"/>
          <w:sz w:val="24"/>
          <w:szCs w:val="24"/>
          <w:lang w:eastAsia="ja-JP"/>
        </w:rPr>
        <w:t xml:space="preserve">earned.  </w:t>
      </w:r>
      <w:r w:rsidR="00DA1BA9" w:rsidRPr="00BD4BCD">
        <w:rPr>
          <w:rFonts w:ascii="Arial" w:hAnsi="Arial" w:cs="Arial"/>
          <w:sz w:val="24"/>
          <w:szCs w:val="24"/>
          <w:lang w:eastAsia="ja-JP"/>
        </w:rPr>
        <w:t xml:space="preserve">  </w:t>
      </w:r>
    </w:p>
    <w:p w:rsidR="001C782E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TESTS</w:t>
      </w:r>
      <w:r w:rsidRPr="00BD4BCD">
        <w:rPr>
          <w:rFonts w:ascii="Arial" w:hAnsi="Arial" w:cs="Arial"/>
          <w:sz w:val="24"/>
          <w:szCs w:val="24"/>
          <w:lang w:eastAsia="ja-JP"/>
        </w:rPr>
        <w:t xml:space="preserve"> will be given at the end of a chapter or major content</w:t>
      </w:r>
      <w:r w:rsidR="00DA1BA9" w:rsidRPr="00BD4BCD">
        <w:rPr>
          <w:rFonts w:ascii="Arial" w:hAnsi="Arial" w:cs="Arial"/>
          <w:sz w:val="24"/>
          <w:szCs w:val="24"/>
          <w:lang w:eastAsia="ja-JP"/>
        </w:rPr>
        <w:t>.</w:t>
      </w:r>
    </w:p>
    <w:p w:rsidR="005D75E1" w:rsidRPr="00BD4BCD" w:rsidRDefault="00737762" w:rsidP="008B5A71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QUIZZES</w:t>
      </w:r>
      <w:r w:rsidRPr="00BD4BCD">
        <w:rPr>
          <w:rFonts w:ascii="Arial" w:hAnsi="Arial" w:cs="Arial"/>
          <w:sz w:val="24"/>
          <w:szCs w:val="24"/>
          <w:lang w:eastAsia="ja-JP"/>
        </w:rPr>
        <w:t xml:space="preserve"> will be given </w:t>
      </w:r>
      <w:r w:rsidR="00704DDA" w:rsidRPr="00BD4BCD">
        <w:rPr>
          <w:rFonts w:ascii="Arial" w:hAnsi="Arial" w:cs="Arial"/>
          <w:sz w:val="24"/>
          <w:szCs w:val="24"/>
          <w:lang w:eastAsia="ja-JP"/>
        </w:rPr>
        <w:t>weekly</w:t>
      </w:r>
      <w:r w:rsidRPr="00BD4BCD">
        <w:rPr>
          <w:rFonts w:ascii="Arial" w:hAnsi="Arial" w:cs="Arial"/>
          <w:sz w:val="24"/>
          <w:szCs w:val="24"/>
          <w:lang w:eastAsia="ja-JP"/>
        </w:rPr>
        <w:t xml:space="preserve">.  Quizzes are given after explanation, practice, and student work is checked. </w:t>
      </w:r>
      <w:r w:rsidR="005D75E1" w:rsidRPr="00BD4BCD">
        <w:rPr>
          <w:rFonts w:ascii="Arial" w:hAnsi="Arial" w:cs="Arial"/>
          <w:sz w:val="24"/>
          <w:szCs w:val="24"/>
          <w:lang w:eastAsia="ja-JP"/>
        </w:rPr>
        <w:t xml:space="preserve">Pop quizzes may </w:t>
      </w:r>
      <w:r w:rsidRPr="00BD4BCD">
        <w:rPr>
          <w:rFonts w:ascii="Arial" w:hAnsi="Arial" w:cs="Arial"/>
          <w:sz w:val="24"/>
          <w:szCs w:val="24"/>
          <w:lang w:eastAsia="ja-JP"/>
        </w:rPr>
        <w:t xml:space="preserve">be given. </w:t>
      </w:r>
    </w:p>
    <w:p w:rsidR="00737762" w:rsidRPr="00BD4BCD" w:rsidRDefault="005D75E1" w:rsidP="008B5A71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NOTEBOOK QUIZ</w:t>
      </w:r>
      <w:r w:rsidR="00A00E1B" w:rsidRPr="00BD4BCD">
        <w:rPr>
          <w:rFonts w:ascii="Arial" w:hAnsi="Arial" w:cs="Arial"/>
          <w:b/>
          <w:sz w:val="24"/>
          <w:szCs w:val="24"/>
          <w:lang w:eastAsia="ja-JP"/>
        </w:rPr>
        <w:t>Z</w:t>
      </w:r>
      <w:r w:rsidRPr="00BD4BCD">
        <w:rPr>
          <w:rFonts w:ascii="Arial" w:hAnsi="Arial" w:cs="Arial"/>
          <w:b/>
          <w:sz w:val="24"/>
          <w:szCs w:val="24"/>
          <w:lang w:eastAsia="ja-JP"/>
        </w:rPr>
        <w:t>ES</w:t>
      </w:r>
      <w:r w:rsidR="007F6E07" w:rsidRPr="00BD4BCD">
        <w:rPr>
          <w:rFonts w:ascii="Arial" w:hAnsi="Arial" w:cs="Arial"/>
          <w:sz w:val="24"/>
          <w:szCs w:val="24"/>
          <w:lang w:eastAsia="ja-JP"/>
        </w:rPr>
        <w:t xml:space="preserve"> will be given periodically to check that the student is keeping an organized notebook. </w:t>
      </w:r>
    </w:p>
    <w:p w:rsidR="00737762" w:rsidRPr="00BD4BCD" w:rsidRDefault="00182175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 xml:space="preserve">DAILY </w:t>
      </w:r>
      <w:r w:rsidR="00737762" w:rsidRPr="00BD4BCD">
        <w:rPr>
          <w:rFonts w:ascii="Arial" w:hAnsi="Arial" w:cs="Arial"/>
          <w:b/>
          <w:sz w:val="24"/>
          <w:szCs w:val="24"/>
          <w:lang w:eastAsia="ja-JP"/>
        </w:rPr>
        <w:t>CLASSWORK/HOMEWORK ASSIGNMENTS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 xml:space="preserve"> will be given for practice</w:t>
      </w:r>
      <w:r w:rsidR="005017D9" w:rsidRPr="00BD4BCD">
        <w:rPr>
          <w:rFonts w:ascii="Arial" w:hAnsi="Arial" w:cs="Arial"/>
          <w:sz w:val="24"/>
          <w:szCs w:val="24"/>
          <w:lang w:eastAsia="ja-JP"/>
        </w:rPr>
        <w:t>,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 xml:space="preserve"> review</w:t>
      </w:r>
      <w:r w:rsidR="005017D9" w:rsidRPr="00BD4BCD">
        <w:rPr>
          <w:rFonts w:ascii="Arial" w:hAnsi="Arial" w:cs="Arial"/>
          <w:sz w:val="24"/>
          <w:szCs w:val="24"/>
          <w:lang w:eastAsia="ja-JP"/>
        </w:rPr>
        <w:t>,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 xml:space="preserve"> </w:t>
      </w:r>
      <w:r w:rsidR="005017D9" w:rsidRPr="00BD4BCD">
        <w:rPr>
          <w:rFonts w:ascii="Arial" w:hAnsi="Arial" w:cs="Arial"/>
          <w:sz w:val="24"/>
          <w:szCs w:val="24"/>
          <w:lang w:eastAsia="ja-JP"/>
        </w:rPr>
        <w:t xml:space="preserve">and/or 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 xml:space="preserve">to preview a new concept.  Assignments </w:t>
      </w:r>
      <w:r w:rsidR="00295813" w:rsidRPr="00BD4BCD">
        <w:rPr>
          <w:rFonts w:ascii="Arial" w:hAnsi="Arial" w:cs="Arial"/>
          <w:sz w:val="24"/>
          <w:szCs w:val="24"/>
          <w:lang w:eastAsia="ja-JP"/>
        </w:rPr>
        <w:t>may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 xml:space="preserve"> be checked daily. It is critical that 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lastRenderedPageBreak/>
        <w:t>students do their classwork/homework in order to master the material.</w:t>
      </w:r>
      <w:r w:rsidR="005017D9" w:rsidRPr="00BD4BCD">
        <w:rPr>
          <w:rFonts w:ascii="Arial" w:hAnsi="Arial" w:cs="Arial"/>
          <w:sz w:val="24"/>
          <w:szCs w:val="24"/>
          <w:lang w:eastAsia="ja-JP"/>
        </w:rPr>
        <w:t xml:space="preserve"> </w:t>
      </w:r>
      <w:r w:rsidR="00A64043" w:rsidRPr="00BD4BCD">
        <w:rPr>
          <w:rFonts w:ascii="Arial" w:hAnsi="Arial" w:cs="Arial"/>
          <w:sz w:val="24"/>
          <w:szCs w:val="24"/>
          <w:lang w:eastAsia="ja-JP"/>
        </w:rPr>
        <w:t xml:space="preserve"> Please get help when having difficulty with assignments.   </w:t>
      </w:r>
    </w:p>
    <w:p w:rsidR="00737762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Grading System:</w:t>
      </w:r>
    </w:p>
    <w:p w:rsidR="00737762" w:rsidRPr="00BD4BCD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>90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-100: A</w:t>
      </w:r>
    </w:p>
    <w:p w:rsidR="00737762" w:rsidRPr="00BD4BCD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>80-89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:   B</w:t>
      </w:r>
    </w:p>
    <w:p w:rsidR="00737762" w:rsidRPr="00BD4BCD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>70-79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:   C</w:t>
      </w:r>
    </w:p>
    <w:p w:rsidR="00737762" w:rsidRPr="00BD4BCD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>60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-</w:t>
      </w:r>
      <w:r w:rsidRPr="00BD4BCD">
        <w:rPr>
          <w:rFonts w:ascii="Arial" w:hAnsi="Arial" w:cs="Arial"/>
          <w:sz w:val="24"/>
          <w:szCs w:val="24"/>
          <w:lang w:eastAsia="ja-JP"/>
        </w:rPr>
        <w:t>69</w:t>
      </w:r>
      <w:r w:rsidR="00737762" w:rsidRPr="00BD4BCD">
        <w:rPr>
          <w:rFonts w:ascii="Arial" w:hAnsi="Arial" w:cs="Arial"/>
          <w:sz w:val="24"/>
          <w:szCs w:val="24"/>
          <w:lang w:eastAsia="ja-JP"/>
        </w:rPr>
        <w:t>:   D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  <w:lang w:eastAsia="ja-JP"/>
        </w:rPr>
        <w:t xml:space="preserve">Below </w:t>
      </w:r>
      <w:r w:rsidR="00F3030A" w:rsidRPr="00BD4BCD">
        <w:rPr>
          <w:rFonts w:ascii="Arial" w:hAnsi="Arial" w:cs="Arial"/>
          <w:sz w:val="24"/>
          <w:szCs w:val="24"/>
          <w:lang w:eastAsia="ja-JP"/>
        </w:rPr>
        <w:t>6</w:t>
      </w:r>
      <w:r w:rsidRPr="00BD4BCD">
        <w:rPr>
          <w:rFonts w:ascii="Arial" w:hAnsi="Arial" w:cs="Arial"/>
          <w:sz w:val="24"/>
          <w:szCs w:val="24"/>
          <w:lang w:eastAsia="ja-JP"/>
        </w:rPr>
        <w:t>0: F</w:t>
      </w:r>
    </w:p>
    <w:p w:rsidR="00737762" w:rsidRPr="00BD4BCD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BD4BCD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BD4BCD">
        <w:rPr>
          <w:rFonts w:ascii="Arial" w:hAnsi="Arial" w:cs="Arial"/>
          <w:b/>
          <w:sz w:val="24"/>
          <w:szCs w:val="24"/>
          <w:lang w:eastAsia="ja-JP"/>
        </w:rPr>
        <w:t>Make-Up Work:</w:t>
      </w:r>
    </w:p>
    <w:p w:rsidR="00A97EB0" w:rsidRPr="00BD4BCD" w:rsidRDefault="00A97EB0">
      <w:pPr>
        <w:rPr>
          <w:rFonts w:ascii="Arial" w:hAnsi="Arial" w:cs="Arial"/>
          <w:b/>
          <w:sz w:val="24"/>
          <w:szCs w:val="24"/>
          <w:lang w:eastAsia="ja-JP"/>
        </w:rPr>
      </w:pPr>
    </w:p>
    <w:p w:rsidR="00737762" w:rsidRPr="00BD4BCD" w:rsidRDefault="000C3BA2" w:rsidP="00A97EB0">
      <w:pPr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  <w:lang w:eastAsia="ja-JP"/>
        </w:rPr>
        <w:t xml:space="preserve">We will follow the John S. Battle policy for make-up work.  </w:t>
      </w:r>
      <w:r w:rsidR="00A97EB0" w:rsidRPr="00BD4BCD">
        <w:rPr>
          <w:rFonts w:ascii="Arial" w:hAnsi="Arial" w:cs="Arial"/>
          <w:sz w:val="24"/>
          <w:szCs w:val="24"/>
          <w:lang w:eastAsia="ja-JP"/>
        </w:rPr>
        <w:t xml:space="preserve">  </w:t>
      </w:r>
    </w:p>
    <w:p w:rsidR="00137533" w:rsidRPr="00BD4BCD" w:rsidRDefault="00137533">
      <w:pPr>
        <w:rPr>
          <w:rFonts w:ascii="Arial" w:hAnsi="Arial" w:cs="Arial"/>
          <w:b/>
          <w:bCs/>
          <w:sz w:val="24"/>
          <w:szCs w:val="24"/>
          <w:lang w:eastAsia="ja-JP"/>
        </w:rPr>
      </w:pPr>
    </w:p>
    <w:p w:rsidR="00F3030A" w:rsidRPr="00BD4BCD" w:rsidRDefault="00F3030A" w:rsidP="00F3030A">
      <w:pPr>
        <w:rPr>
          <w:rFonts w:ascii="Arial" w:hAnsi="Arial" w:cs="Arial"/>
          <w:b/>
          <w:bCs/>
          <w:sz w:val="24"/>
          <w:szCs w:val="24"/>
        </w:rPr>
      </w:pPr>
      <w:r w:rsidRPr="00BD4BCD">
        <w:rPr>
          <w:rFonts w:ascii="Arial" w:hAnsi="Arial" w:cs="Arial"/>
          <w:b/>
          <w:bCs/>
          <w:sz w:val="24"/>
          <w:szCs w:val="24"/>
        </w:rPr>
        <w:t>Note to Students:</w:t>
      </w:r>
    </w:p>
    <w:p w:rsidR="00F3030A" w:rsidRPr="00BD4BCD" w:rsidRDefault="00F3030A" w:rsidP="00F3030A">
      <w:pPr>
        <w:pStyle w:val="BodyText"/>
        <w:rPr>
          <w:sz w:val="24"/>
          <w:szCs w:val="24"/>
          <w:lang w:eastAsia="ja-JP"/>
        </w:rPr>
      </w:pPr>
      <w:r w:rsidRPr="00BD4BCD">
        <w:rPr>
          <w:sz w:val="24"/>
          <w:szCs w:val="24"/>
        </w:rPr>
        <w:t>This is a college level math class.  The student must put forth his/her best effort everyday to be successful in this class.  I expect a great attitude and good work ethic from each student.</w:t>
      </w:r>
    </w:p>
    <w:p w:rsidR="00BF54EF" w:rsidRPr="00BD4BCD" w:rsidRDefault="00BF54EF" w:rsidP="00BF54EF">
      <w:pPr>
        <w:rPr>
          <w:rFonts w:ascii="Arial" w:hAnsi="Arial" w:cs="Arial"/>
          <w:sz w:val="24"/>
          <w:szCs w:val="24"/>
          <w:lang w:eastAsia="ja-JP"/>
        </w:rPr>
      </w:pPr>
    </w:p>
    <w:p w:rsidR="00BF54EF" w:rsidRPr="00BD4BCD" w:rsidRDefault="00BF54EF" w:rsidP="00BF54EF">
      <w:pPr>
        <w:rPr>
          <w:rFonts w:ascii="Arial" w:hAnsi="Arial" w:cs="Arial"/>
          <w:sz w:val="24"/>
          <w:szCs w:val="24"/>
          <w:lang w:eastAsia="ja-JP"/>
        </w:rPr>
      </w:pPr>
    </w:p>
    <w:p w:rsidR="00BF54EF" w:rsidRPr="00BD4BCD" w:rsidRDefault="00A64043" w:rsidP="00BF54EF">
      <w:pPr>
        <w:rPr>
          <w:rFonts w:ascii="Arial" w:hAnsi="Arial" w:cs="Arial"/>
          <w:sz w:val="24"/>
          <w:szCs w:val="24"/>
          <w:lang w:eastAsia="ja-JP"/>
        </w:rPr>
      </w:pPr>
      <w:r w:rsidRPr="00BD4BCD">
        <w:rPr>
          <w:rFonts w:ascii="Arial" w:hAnsi="Arial" w:cs="Arial"/>
          <w:sz w:val="24"/>
          <w:szCs w:val="24"/>
        </w:rPr>
        <w:t>All items on this syllabus are subject to change.  Any in-class announcement, verbal or written, is considered official addendum to this syllabus.</w:t>
      </w:r>
    </w:p>
    <w:p w:rsidR="00BF54EF" w:rsidRPr="00A64043" w:rsidRDefault="00BF54EF" w:rsidP="00BF54EF">
      <w:pPr>
        <w:rPr>
          <w:rFonts w:ascii="Arial" w:hAnsi="Arial" w:cs="Arial"/>
          <w:lang w:eastAsia="ja-JP"/>
        </w:rPr>
      </w:pPr>
    </w:p>
    <w:p w:rsidR="00BF54EF" w:rsidRDefault="00BF54EF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446F34" w:rsidRDefault="00446F34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446F34" w:rsidRDefault="00A26EB4" w:rsidP="00446F34">
      <w:pPr>
        <w:jc w:val="center"/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  <w:lang w:eastAsia="ja-JP"/>
        </w:rPr>
        <w:lastRenderedPageBreak/>
        <w:t>Fall</w:t>
      </w:r>
      <w:bookmarkStart w:id="0" w:name="_GoBack"/>
      <w:bookmarkEnd w:id="0"/>
      <w:r w:rsidR="002675C4">
        <w:rPr>
          <w:rFonts w:ascii="Arial" w:hAnsi="Arial" w:cs="Arial"/>
          <w:sz w:val="24"/>
          <w:szCs w:val="24"/>
          <w:lang w:eastAsia="ja-JP"/>
        </w:rPr>
        <w:t xml:space="preserve"> 201</w:t>
      </w:r>
      <w:r w:rsidR="002336F0">
        <w:rPr>
          <w:rFonts w:ascii="Arial" w:hAnsi="Arial" w:cs="Arial"/>
          <w:sz w:val="24"/>
          <w:szCs w:val="24"/>
          <w:lang w:eastAsia="ja-JP"/>
        </w:rPr>
        <w:t>4</w:t>
      </w:r>
      <w:r w:rsidR="00446F34">
        <w:rPr>
          <w:rFonts w:ascii="Arial" w:hAnsi="Arial" w:cs="Arial"/>
          <w:sz w:val="24"/>
          <w:szCs w:val="24"/>
          <w:lang w:eastAsia="ja-JP"/>
        </w:rPr>
        <w:t xml:space="preserve"> MTH 163/MTH 164 </w:t>
      </w:r>
    </w:p>
    <w:p w:rsidR="00446F34" w:rsidRPr="00446F34" w:rsidRDefault="00446F34" w:rsidP="00446F34">
      <w:pPr>
        <w:jc w:val="center"/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903ECB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  <w:r w:rsidRPr="00446F34">
        <w:rPr>
          <w:rFonts w:ascii="Arial" w:hAnsi="Arial" w:cs="Arial"/>
          <w:sz w:val="24"/>
          <w:szCs w:val="24"/>
          <w:lang w:eastAsia="ja-JP"/>
        </w:rPr>
        <w:t>I have read and understand this syllabus</w:t>
      </w:r>
      <w:r w:rsidR="00903ECB">
        <w:rPr>
          <w:rFonts w:ascii="Arial" w:hAnsi="Arial" w:cs="Arial"/>
          <w:sz w:val="24"/>
          <w:szCs w:val="24"/>
          <w:lang w:eastAsia="ja-JP"/>
        </w:rPr>
        <w:t xml:space="preserve">  </w:t>
      </w:r>
    </w:p>
    <w:p w:rsidR="00903ECB" w:rsidRDefault="00903ECB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903ECB" w:rsidRDefault="00903ECB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903ECB" w:rsidRPr="00446F34" w:rsidRDefault="00903ECB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  <w:r w:rsidRPr="00446F34">
        <w:rPr>
          <w:rFonts w:ascii="Arial" w:hAnsi="Arial" w:cs="Arial"/>
          <w:sz w:val="24"/>
          <w:szCs w:val="24"/>
          <w:lang w:eastAsia="ja-JP"/>
        </w:rPr>
        <w:t>Parent/Guardian Signature</w:t>
      </w:r>
      <w:proofErr w:type="gramStart"/>
      <w:r w:rsidRPr="00446F34">
        <w:rPr>
          <w:rFonts w:ascii="Arial" w:hAnsi="Arial" w:cs="Arial"/>
          <w:sz w:val="24"/>
          <w:szCs w:val="24"/>
          <w:lang w:eastAsia="ja-JP"/>
        </w:rPr>
        <w:t>:_</w:t>
      </w:r>
      <w:proofErr w:type="gramEnd"/>
      <w:r w:rsidRPr="00446F34">
        <w:rPr>
          <w:rFonts w:ascii="Arial" w:hAnsi="Arial" w:cs="Arial"/>
          <w:sz w:val="24"/>
          <w:szCs w:val="24"/>
          <w:lang w:eastAsia="ja-JP"/>
        </w:rPr>
        <w:t>__________________________________________</w:t>
      </w: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 w:cs="Arial"/>
          <w:sz w:val="24"/>
          <w:szCs w:val="24"/>
          <w:lang w:eastAsia="ja-JP"/>
        </w:rPr>
      </w:pPr>
    </w:p>
    <w:p w:rsidR="00446F34" w:rsidRPr="00446F34" w:rsidRDefault="00446F34" w:rsidP="00446F34">
      <w:pPr>
        <w:rPr>
          <w:rFonts w:ascii="Arial" w:hAnsi="Arial"/>
          <w:sz w:val="24"/>
          <w:szCs w:val="24"/>
          <w:lang w:eastAsia="ja-JP"/>
        </w:rPr>
      </w:pPr>
      <w:r w:rsidRPr="00446F34">
        <w:rPr>
          <w:rFonts w:ascii="Arial" w:hAnsi="Arial" w:cs="Arial"/>
          <w:sz w:val="24"/>
          <w:szCs w:val="24"/>
          <w:lang w:eastAsia="ja-JP"/>
        </w:rPr>
        <w:t>Student Signature</w:t>
      </w:r>
      <w:proofErr w:type="gramStart"/>
      <w:r w:rsidRPr="00446F34">
        <w:rPr>
          <w:rFonts w:ascii="Arial" w:hAnsi="Arial" w:cs="Arial"/>
          <w:sz w:val="24"/>
          <w:szCs w:val="24"/>
          <w:lang w:eastAsia="ja-JP"/>
        </w:rPr>
        <w:t>:_</w:t>
      </w:r>
      <w:proofErr w:type="gramEnd"/>
      <w:r w:rsidRPr="00446F34">
        <w:rPr>
          <w:rFonts w:ascii="Arial" w:hAnsi="Arial" w:cs="Arial"/>
          <w:sz w:val="24"/>
          <w:szCs w:val="24"/>
          <w:lang w:eastAsia="ja-JP"/>
        </w:rPr>
        <w:t>_________________________________________________</w:t>
      </w:r>
    </w:p>
    <w:p w:rsidR="00446F34" w:rsidRPr="00446F34" w:rsidRDefault="00446F34" w:rsidP="00446F34">
      <w:pPr>
        <w:rPr>
          <w:rFonts w:ascii="Arial" w:hAnsi="Arial"/>
          <w:sz w:val="24"/>
          <w:szCs w:val="24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Pr="00A64043" w:rsidRDefault="00A97EB0" w:rsidP="00BF54EF">
      <w:pPr>
        <w:rPr>
          <w:rFonts w:ascii="Arial" w:hAnsi="Arial" w:cs="Arial"/>
          <w:lang w:eastAsia="ja-JP"/>
        </w:rPr>
      </w:pPr>
    </w:p>
    <w:p w:rsidR="00BF54EF" w:rsidRDefault="00BF54EF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BF54EF" w:rsidRDefault="00BF54EF" w:rsidP="00BF54EF">
      <w:pPr>
        <w:rPr>
          <w:rFonts w:ascii="Arial" w:hAnsi="Arial"/>
          <w:lang w:eastAsia="ja-JP"/>
        </w:rPr>
      </w:pPr>
    </w:p>
    <w:p w:rsidR="00BF54EF" w:rsidRPr="001C07BC" w:rsidRDefault="00BF54EF" w:rsidP="00BF54EF">
      <w:pPr>
        <w:rPr>
          <w:rFonts w:ascii="Arial" w:hAnsi="Arial" w:cs="Arial"/>
          <w:sz w:val="24"/>
          <w:szCs w:val="24"/>
          <w:lang w:eastAsia="ja-JP"/>
        </w:rPr>
      </w:pPr>
    </w:p>
    <w:p w:rsidR="00BF54EF" w:rsidRPr="001C07BC" w:rsidRDefault="00BF54EF" w:rsidP="00BF54EF">
      <w:pPr>
        <w:rPr>
          <w:rFonts w:ascii="Arial" w:hAnsi="Arial" w:cs="Arial"/>
          <w:sz w:val="24"/>
          <w:szCs w:val="24"/>
          <w:lang w:eastAsia="ja-JP"/>
        </w:rPr>
      </w:pPr>
    </w:p>
    <w:sectPr w:rsidR="00BF54EF" w:rsidRPr="001C07BC" w:rsidSect="00786912">
      <w:pgSz w:w="12240" w:h="15840"/>
      <w:pgMar w:top="1440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48630E"/>
    <w:rsid w:val="000C3BA2"/>
    <w:rsid w:val="000E168F"/>
    <w:rsid w:val="00137533"/>
    <w:rsid w:val="00150ADB"/>
    <w:rsid w:val="00182175"/>
    <w:rsid w:val="001C07BC"/>
    <w:rsid w:val="001C782E"/>
    <w:rsid w:val="001E10CE"/>
    <w:rsid w:val="002336F0"/>
    <w:rsid w:val="002675C4"/>
    <w:rsid w:val="00295813"/>
    <w:rsid w:val="002B6251"/>
    <w:rsid w:val="002B667C"/>
    <w:rsid w:val="002D69E7"/>
    <w:rsid w:val="003D4053"/>
    <w:rsid w:val="00446F34"/>
    <w:rsid w:val="0048630E"/>
    <w:rsid w:val="005017D9"/>
    <w:rsid w:val="00544027"/>
    <w:rsid w:val="005D75E1"/>
    <w:rsid w:val="0065344A"/>
    <w:rsid w:val="00665977"/>
    <w:rsid w:val="00682535"/>
    <w:rsid w:val="00682C7A"/>
    <w:rsid w:val="00693143"/>
    <w:rsid w:val="006E65DE"/>
    <w:rsid w:val="00700B8D"/>
    <w:rsid w:val="00704DDA"/>
    <w:rsid w:val="00737762"/>
    <w:rsid w:val="00786912"/>
    <w:rsid w:val="007B53EB"/>
    <w:rsid w:val="007C3FE7"/>
    <w:rsid w:val="007D0845"/>
    <w:rsid w:val="007F6E07"/>
    <w:rsid w:val="00856C75"/>
    <w:rsid w:val="00871E70"/>
    <w:rsid w:val="008B5A71"/>
    <w:rsid w:val="00903ECB"/>
    <w:rsid w:val="00A00E1B"/>
    <w:rsid w:val="00A17738"/>
    <w:rsid w:val="00A245C4"/>
    <w:rsid w:val="00A26EB4"/>
    <w:rsid w:val="00A440B0"/>
    <w:rsid w:val="00A477A2"/>
    <w:rsid w:val="00A64043"/>
    <w:rsid w:val="00A97EB0"/>
    <w:rsid w:val="00B81584"/>
    <w:rsid w:val="00BD4BCD"/>
    <w:rsid w:val="00BF54EF"/>
    <w:rsid w:val="00BF6162"/>
    <w:rsid w:val="00CE52BA"/>
    <w:rsid w:val="00D80E6C"/>
    <w:rsid w:val="00DA1BA9"/>
    <w:rsid w:val="00DE28EF"/>
    <w:rsid w:val="00EC1237"/>
    <w:rsid w:val="00F2659E"/>
    <w:rsid w:val="00F3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91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030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64043"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A64043"/>
    <w:pPr>
      <w:keepNext/>
      <w:jc w:val="center"/>
      <w:outlineLvl w:val="3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5A71"/>
  </w:style>
  <w:style w:type="character" w:customStyle="1" w:styleId="Heading3Char">
    <w:name w:val="Heading 3 Char"/>
    <w:basedOn w:val="DefaultParagraphFont"/>
    <w:link w:val="Heading3"/>
    <w:rsid w:val="00A64043"/>
    <w:rPr>
      <w:sz w:val="24"/>
    </w:rPr>
  </w:style>
  <w:style w:type="character" w:customStyle="1" w:styleId="Heading4Char">
    <w:name w:val="Heading 4 Char"/>
    <w:basedOn w:val="DefaultParagraphFont"/>
    <w:link w:val="Heading4"/>
    <w:rsid w:val="00A64043"/>
    <w:rPr>
      <w:b/>
      <w:bCs/>
      <w:sz w:val="32"/>
    </w:rPr>
  </w:style>
  <w:style w:type="character" w:styleId="Hyperlink">
    <w:name w:val="Hyperlink"/>
    <w:basedOn w:val="DefaultParagraphFont"/>
    <w:uiPriority w:val="99"/>
    <w:unhideWhenUsed/>
    <w:rsid w:val="00F3030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3030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lockText">
    <w:name w:val="Block Text"/>
    <w:basedOn w:val="Normal"/>
    <w:rsid w:val="00F3030A"/>
    <w:pPr>
      <w:widowControl w:val="0"/>
      <w:autoSpaceDE w:val="0"/>
      <w:autoSpaceDN w:val="0"/>
      <w:adjustRightInd w:val="0"/>
      <w:spacing w:line="360" w:lineRule="auto"/>
      <w:ind w:left="710" w:right="43"/>
      <w:jc w:val="both"/>
    </w:pPr>
    <w:rPr>
      <w:sz w:val="24"/>
      <w:szCs w:val="24"/>
    </w:rPr>
  </w:style>
  <w:style w:type="paragraph" w:styleId="BodyText">
    <w:name w:val="Body Text"/>
    <w:basedOn w:val="Normal"/>
    <w:link w:val="BodyTextChar"/>
    <w:semiHidden/>
    <w:rsid w:val="00F3030A"/>
    <w:rPr>
      <w:rFonts w:ascii="Arial" w:hAnsi="Arial" w:cs="Arial"/>
      <w:b/>
      <w:bCs/>
      <w:szCs w:val="14"/>
    </w:rPr>
  </w:style>
  <w:style w:type="character" w:customStyle="1" w:styleId="BodyTextChar">
    <w:name w:val="Body Text Char"/>
    <w:basedOn w:val="DefaultParagraphFont"/>
    <w:link w:val="BodyText"/>
    <w:semiHidden/>
    <w:rsid w:val="00F3030A"/>
    <w:rPr>
      <w:rFonts w:ascii="Arial" w:hAnsi="Arial" w:cs="Arial"/>
      <w:b/>
      <w:bCs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quia.com/pages/bguynn/page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D4EC59-6E8A-436E-9068-6FC77331B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399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County Schools</Company>
  <LinksUpToDate>false</LinksUpToDate>
  <CharactersWithSpaces>2874</CharactersWithSpaces>
  <SharedDoc>false</SharedDoc>
  <HLinks>
    <vt:vector size="12" baseType="variant">
      <vt:variant>
        <vt:i4>4653072</vt:i4>
      </vt:variant>
      <vt:variant>
        <vt:i4>3</vt:i4>
      </vt:variant>
      <vt:variant>
        <vt:i4>0</vt:i4>
      </vt:variant>
      <vt:variant>
        <vt:i4>5</vt:i4>
      </vt:variant>
      <vt:variant>
        <vt:lpwstr>http://www.pen.k12.va.us/</vt:lpwstr>
      </vt:variant>
      <vt:variant>
        <vt:lpwstr/>
      </vt:variant>
      <vt:variant>
        <vt:i4>5439571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http://www.quia.com/pages/guynngeom.html/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wcs</cp:lastModifiedBy>
  <cp:revision>11</cp:revision>
  <cp:lastPrinted>2014-08-07T13:46:00Z</cp:lastPrinted>
  <dcterms:created xsi:type="dcterms:W3CDTF">2011-08-16T16:57:00Z</dcterms:created>
  <dcterms:modified xsi:type="dcterms:W3CDTF">2014-08-07T13:46:00Z</dcterms:modified>
</cp:coreProperties>
</file>