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63" w:rsidRPr="006F1E16" w:rsidRDefault="003962FD" w:rsidP="003962FD">
      <w:pPr>
        <w:spacing w:after="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6F1E16">
        <w:rPr>
          <w:rFonts w:asciiTheme="majorHAnsi" w:hAnsiTheme="majorHAnsi"/>
          <w:sz w:val="28"/>
          <w:szCs w:val="28"/>
        </w:rPr>
        <w:t>Our Catholic Faith</w:t>
      </w:r>
    </w:p>
    <w:p w:rsidR="003962FD" w:rsidRPr="006F1E16" w:rsidRDefault="003962FD" w:rsidP="003962FD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Study Guide</w:t>
      </w:r>
    </w:p>
    <w:p w:rsidR="003962FD" w:rsidRPr="006F1E16" w:rsidRDefault="003962FD" w:rsidP="003962FD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Christian Social Action</w:t>
      </w:r>
    </w:p>
    <w:p w:rsidR="003962FD" w:rsidRPr="006F1E16" w:rsidRDefault="003962FD" w:rsidP="003962F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1. Define: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Needy/Marginalized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CSA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Mercy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Justice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Compassion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Covenant Relationships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Sacramental Fellowship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Solidarity –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Stewardship – </w:t>
      </w: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Universal Destination of Goods – </w:t>
      </w: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Bystander Syndrome - </w:t>
      </w:r>
    </w:p>
    <w:p w:rsidR="003962FD" w:rsidRPr="006F1E16" w:rsidRDefault="003962FD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3962FD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Power – </w:t>
      </w: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Poverty – </w:t>
      </w: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Chronic Hunger</w:t>
      </w:r>
      <w:r w:rsidR="006F1E16" w:rsidRPr="006F1E16">
        <w:rPr>
          <w:rFonts w:asciiTheme="majorHAnsi" w:hAnsiTheme="majorHAnsi"/>
          <w:sz w:val="28"/>
          <w:szCs w:val="28"/>
        </w:rPr>
        <w:t xml:space="preserve"> –</w:t>
      </w: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lastRenderedPageBreak/>
        <w:t xml:space="preserve">2. Why must Christians live a life of service? What is the ultimate act of service that all </w:t>
      </w: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Christian service must be based upon? </w:t>
      </w: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3962FD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3. Who are the needy? How does the Church relate to those living on the margin of   </w:t>
      </w: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society?</w:t>
      </w: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4. What is the CSA equation? Know the differences between mercy and justice. What </w:t>
      </w:r>
    </w:p>
    <w:p w:rsidR="004E63D0" w:rsidRPr="006F1E16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does compassion involve? What are the two types of mercy?</w:t>
      </w:r>
    </w:p>
    <w:p w:rsidR="008E7DBC" w:rsidRPr="006F1E16" w:rsidRDefault="008E7DBC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Know the Principles of CSA: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5. What is the source of human dignity? Can dignity be lost or destroyed? 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6. Which two Commandments is the Universal Destination of Goods directly based 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upon? What are survival rights and thrival rights?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7. Who helped to develop The Preferential Option for the Poor?  How can one judge a 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society? Why is role-taking so important to Compassion?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8. What is the Common Good based upon? What is involved in the Common Good?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lastRenderedPageBreak/>
        <w:t>9</w:t>
      </w:r>
      <w:r w:rsidR="008E7DBC" w:rsidRPr="006F1E16">
        <w:rPr>
          <w:rFonts w:asciiTheme="majorHAnsi" w:hAnsiTheme="majorHAnsi"/>
          <w:sz w:val="28"/>
          <w:szCs w:val="28"/>
        </w:rPr>
        <w:t xml:space="preserve">. What is the source of human power? What are the two types of power? Be able to 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   describe the proper use of power according to the circles of concern and influence.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10</w:t>
      </w:r>
      <w:r w:rsidR="008E7DBC" w:rsidRPr="006F1E16">
        <w:rPr>
          <w:rFonts w:asciiTheme="majorHAnsi" w:hAnsiTheme="majorHAnsi"/>
          <w:sz w:val="28"/>
          <w:szCs w:val="28"/>
        </w:rPr>
        <w:t xml:space="preserve">. How can we avoid Bystander Syndrome? 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11</w:t>
      </w:r>
      <w:r w:rsidR="008E7DBC" w:rsidRPr="006F1E16">
        <w:rPr>
          <w:rFonts w:asciiTheme="majorHAnsi" w:hAnsiTheme="majorHAnsi"/>
          <w:sz w:val="28"/>
          <w:szCs w:val="28"/>
        </w:rPr>
        <w:t>. What the three types of motivation to serve?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12</w:t>
      </w:r>
      <w:r w:rsidR="008E7DBC" w:rsidRPr="006F1E16">
        <w:rPr>
          <w:rFonts w:asciiTheme="majorHAnsi" w:hAnsiTheme="majorHAnsi"/>
          <w:sz w:val="28"/>
          <w:szCs w:val="28"/>
        </w:rPr>
        <w:t>. What are the causes of poverty?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ab/>
        <w:t xml:space="preserve">#1 – 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ab/>
        <w:t xml:space="preserve">The rest – 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13. Who are the poor?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>14. What causes hunger? What are the two forms of hunger?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15. Know the myths about hunger. How can hunger be eliminated? What is the </w:t>
      </w:r>
    </w:p>
    <w:p w:rsidR="006F1E16" w:rsidRPr="006F1E16" w:rsidRDefault="006F1E16" w:rsidP="008E7DBC">
      <w:pPr>
        <w:spacing w:after="0"/>
        <w:rPr>
          <w:rFonts w:asciiTheme="majorHAnsi" w:hAnsiTheme="majorHAnsi"/>
          <w:sz w:val="28"/>
          <w:szCs w:val="28"/>
        </w:rPr>
      </w:pPr>
      <w:r w:rsidRPr="006F1E16">
        <w:rPr>
          <w:rFonts w:asciiTheme="majorHAnsi" w:hAnsiTheme="majorHAnsi"/>
          <w:sz w:val="28"/>
          <w:szCs w:val="28"/>
        </w:rPr>
        <w:t xml:space="preserve">       relationship between hunger and the Eucharist?</w:t>
      </w: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6F1E16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8E7DBC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8E7DBC" w:rsidRPr="004E63D0" w:rsidRDefault="008E7DBC" w:rsidP="008E7DBC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4E63D0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4E63D0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p w:rsidR="004E63D0" w:rsidRPr="003962FD" w:rsidRDefault="004E63D0" w:rsidP="004E63D0">
      <w:pPr>
        <w:spacing w:after="0"/>
        <w:rPr>
          <w:rFonts w:asciiTheme="majorHAnsi" w:hAnsiTheme="majorHAnsi"/>
          <w:sz w:val="28"/>
          <w:szCs w:val="28"/>
        </w:rPr>
      </w:pPr>
    </w:p>
    <w:sectPr w:rsidR="004E63D0" w:rsidRPr="003962FD" w:rsidSect="003962F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FD"/>
    <w:rsid w:val="00005A0C"/>
    <w:rsid w:val="003962FD"/>
    <w:rsid w:val="004E63D0"/>
    <w:rsid w:val="006F1563"/>
    <w:rsid w:val="006F1E16"/>
    <w:rsid w:val="007B570D"/>
    <w:rsid w:val="008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2013-03-05T00:42:00Z</cp:lastPrinted>
  <dcterms:created xsi:type="dcterms:W3CDTF">2013-03-05T00:47:00Z</dcterms:created>
  <dcterms:modified xsi:type="dcterms:W3CDTF">2013-03-05T00:47:00Z</dcterms:modified>
</cp:coreProperties>
</file>