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D80" w:rsidRPr="00687723" w:rsidRDefault="00830D80" w:rsidP="00F27B19">
      <w:pPr>
        <w:rPr>
          <w:b/>
          <w:bCs/>
        </w:rPr>
      </w:pPr>
      <w:r w:rsidRPr="00687723">
        <w:rPr>
          <w:b/>
          <w:bCs/>
        </w:rPr>
        <w:t>Financial and Managerial Accounting</w:t>
      </w:r>
      <w:r w:rsidRPr="00687723">
        <w:rPr>
          <w:b/>
          <w:bCs/>
        </w:rPr>
        <w:br/>
      </w:r>
      <w:r w:rsidR="00F27B19">
        <w:rPr>
          <w:b/>
          <w:bCs/>
        </w:rPr>
        <w:t xml:space="preserve">Budgetary Control </w:t>
      </w:r>
      <w:r w:rsidR="00FE5FA7">
        <w:rPr>
          <w:b/>
          <w:bCs/>
        </w:rPr>
        <w:t>Exercises</w:t>
      </w:r>
      <w:r w:rsidR="00691003">
        <w:rPr>
          <w:b/>
          <w:bCs/>
        </w:rPr>
        <w:t xml:space="preserve"> </w:t>
      </w:r>
      <w:r w:rsidR="00691003" w:rsidRPr="00691003">
        <w:rPr>
          <w:b/>
          <w:bCs/>
          <w:highlight w:val="yellow"/>
        </w:rPr>
        <w:t>SOLUTIONS</w:t>
      </w:r>
    </w:p>
    <w:p w:rsidR="00830D80" w:rsidRDefault="00830D80" w:rsidP="00830D80"/>
    <w:p w:rsidR="00E5556B" w:rsidRDefault="007F1304" w:rsidP="0048170C">
      <w:pPr>
        <w:pStyle w:val="ListParagraph"/>
        <w:numPr>
          <w:ilvl w:val="0"/>
          <w:numId w:val="6"/>
        </w:numPr>
      </w:pPr>
      <w:r>
        <w:t>Given the following information</w:t>
      </w:r>
      <w:r w:rsidR="003A1F2F">
        <w:t>:</w:t>
      </w:r>
    </w:p>
    <w:p w:rsidR="0048170C" w:rsidRDefault="0048170C" w:rsidP="0048170C">
      <w:pPr>
        <w:pStyle w:val="ListParagraph"/>
      </w:pPr>
    </w:p>
    <w:p w:rsidR="0048170C" w:rsidRDefault="007F1304" w:rsidP="0048170C">
      <w:pPr>
        <w:pStyle w:val="ListParagraph"/>
      </w:pPr>
      <w:r w:rsidRPr="007F1304">
        <w:drawing>
          <wp:inline distT="0" distB="0" distL="0" distR="0">
            <wp:extent cx="3286125" cy="3438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304" w:rsidRDefault="007F1304" w:rsidP="0048170C">
      <w:pPr>
        <w:pStyle w:val="ListParagraph"/>
      </w:pPr>
    </w:p>
    <w:p w:rsidR="007F1304" w:rsidRDefault="007F1304" w:rsidP="0048170C">
      <w:pPr>
        <w:pStyle w:val="ListParagraph"/>
      </w:pPr>
      <w:r>
        <w:t>Prepare the following budgets:</w:t>
      </w:r>
    </w:p>
    <w:p w:rsidR="007F1304" w:rsidRDefault="007F1304" w:rsidP="007F1304">
      <w:pPr>
        <w:pStyle w:val="ListParagraph"/>
        <w:numPr>
          <w:ilvl w:val="0"/>
          <w:numId w:val="18"/>
        </w:numPr>
      </w:pPr>
      <w:r>
        <w:t>Sales budget</w:t>
      </w:r>
    </w:p>
    <w:p w:rsidR="007F1304" w:rsidRDefault="007F1304" w:rsidP="007F1304">
      <w:pPr>
        <w:pStyle w:val="ListParagraph"/>
        <w:numPr>
          <w:ilvl w:val="0"/>
          <w:numId w:val="18"/>
        </w:numPr>
      </w:pPr>
      <w:r>
        <w:t xml:space="preserve">Production </w:t>
      </w:r>
      <w:r>
        <w:t>budget</w:t>
      </w:r>
    </w:p>
    <w:p w:rsidR="007F1304" w:rsidRDefault="007F1304" w:rsidP="007F1304">
      <w:pPr>
        <w:pStyle w:val="ListParagraph"/>
        <w:numPr>
          <w:ilvl w:val="0"/>
          <w:numId w:val="18"/>
        </w:numPr>
      </w:pPr>
      <w:r>
        <w:t>Direct materials budget</w:t>
      </w:r>
    </w:p>
    <w:p w:rsidR="007F1304" w:rsidRDefault="007F1304" w:rsidP="007F1304">
      <w:pPr>
        <w:pStyle w:val="ListParagraph"/>
        <w:numPr>
          <w:ilvl w:val="0"/>
          <w:numId w:val="18"/>
        </w:numPr>
      </w:pPr>
      <w:r>
        <w:t>Direct labor budget</w:t>
      </w:r>
    </w:p>
    <w:p w:rsidR="007F1304" w:rsidRDefault="007F1304" w:rsidP="007F1304">
      <w:pPr>
        <w:pStyle w:val="ListParagraph"/>
        <w:numPr>
          <w:ilvl w:val="0"/>
          <w:numId w:val="18"/>
        </w:numPr>
      </w:pPr>
      <w:r>
        <w:t>Manufacturing overhead budget</w:t>
      </w:r>
    </w:p>
    <w:p w:rsidR="007F1304" w:rsidRDefault="007F1304" w:rsidP="007F1304">
      <w:pPr>
        <w:pStyle w:val="ListParagraph"/>
        <w:numPr>
          <w:ilvl w:val="0"/>
          <w:numId w:val="18"/>
        </w:numPr>
      </w:pPr>
      <w:r>
        <w:t>Cost of goods sold budget</w:t>
      </w:r>
    </w:p>
    <w:p w:rsidR="007F1304" w:rsidRDefault="007F1304" w:rsidP="007F1304">
      <w:pPr>
        <w:pStyle w:val="ListParagraph"/>
        <w:numPr>
          <w:ilvl w:val="0"/>
          <w:numId w:val="18"/>
        </w:numPr>
      </w:pPr>
      <w:r>
        <w:t>SGA budget</w:t>
      </w:r>
    </w:p>
    <w:p w:rsidR="007F1304" w:rsidRDefault="007F1304" w:rsidP="007F1304">
      <w:pPr>
        <w:pStyle w:val="ListParagraph"/>
        <w:numPr>
          <w:ilvl w:val="0"/>
          <w:numId w:val="18"/>
        </w:numPr>
      </w:pPr>
      <w:r>
        <w:t>Capital budget</w:t>
      </w:r>
    </w:p>
    <w:p w:rsidR="007F1304" w:rsidRDefault="007F1304" w:rsidP="007F1304">
      <w:pPr>
        <w:pStyle w:val="ListParagraph"/>
        <w:numPr>
          <w:ilvl w:val="0"/>
          <w:numId w:val="18"/>
        </w:numPr>
      </w:pPr>
      <w:r>
        <w:t>Cash budget</w:t>
      </w:r>
    </w:p>
    <w:p w:rsidR="007F1304" w:rsidRDefault="007F1304" w:rsidP="007F1304">
      <w:pPr>
        <w:pStyle w:val="ListParagraph"/>
        <w:numPr>
          <w:ilvl w:val="0"/>
          <w:numId w:val="18"/>
        </w:numPr>
      </w:pPr>
      <w:r>
        <w:t>Budgeted income statement</w:t>
      </w:r>
    </w:p>
    <w:p w:rsidR="007F1304" w:rsidRDefault="007F1304" w:rsidP="007F1304">
      <w:pPr>
        <w:pStyle w:val="ListParagraph"/>
        <w:numPr>
          <w:ilvl w:val="0"/>
          <w:numId w:val="18"/>
        </w:numPr>
      </w:pPr>
      <w:r>
        <w:t>Budgeted balance sheet</w:t>
      </w:r>
    </w:p>
    <w:p w:rsidR="00691003" w:rsidRDefault="007F1304">
      <w:r>
        <w:br w:type="page"/>
      </w:r>
      <w:bookmarkStart w:id="0" w:name="_GoBack"/>
      <w:bookmarkEnd w:id="0"/>
    </w:p>
    <w:p w:rsidR="007F1304" w:rsidRDefault="00691003">
      <w:r w:rsidRPr="00691003">
        <w:lastRenderedPageBreak/>
        <w:drawing>
          <wp:inline distT="0" distB="0" distL="0" distR="0">
            <wp:extent cx="3286125" cy="72485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24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003" w:rsidRDefault="00691003">
      <w:r>
        <w:br w:type="page"/>
      </w:r>
    </w:p>
    <w:p w:rsidR="00691003" w:rsidRDefault="00691003">
      <w:r w:rsidRPr="00691003">
        <w:lastRenderedPageBreak/>
        <w:drawing>
          <wp:inline distT="0" distB="0" distL="0" distR="0">
            <wp:extent cx="3286125" cy="80867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808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003" w:rsidRDefault="00691003">
      <w:r>
        <w:br w:type="page"/>
      </w:r>
    </w:p>
    <w:p w:rsidR="00691003" w:rsidRDefault="00691003">
      <w:r w:rsidRPr="00691003">
        <w:lastRenderedPageBreak/>
        <w:drawing>
          <wp:inline distT="0" distB="0" distL="0" distR="0">
            <wp:extent cx="3286125" cy="34766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003" w:rsidRDefault="00691003"/>
    <w:p w:rsidR="007F1304" w:rsidRDefault="007F1304" w:rsidP="007F1304">
      <w:pPr>
        <w:pStyle w:val="ListParagraph"/>
        <w:numPr>
          <w:ilvl w:val="0"/>
          <w:numId w:val="6"/>
        </w:numPr>
      </w:pPr>
      <w:r>
        <w:t>For a company with the following information:</w:t>
      </w:r>
    </w:p>
    <w:p w:rsidR="007F1304" w:rsidRDefault="007F1304" w:rsidP="007F1304">
      <w:pPr>
        <w:pStyle w:val="ListParagraph"/>
      </w:pPr>
    </w:p>
    <w:p w:rsidR="007F1304" w:rsidRDefault="007F1304" w:rsidP="007F1304">
      <w:pPr>
        <w:pStyle w:val="ListParagraph"/>
      </w:pPr>
      <w:r w:rsidRPr="007F1304">
        <w:drawing>
          <wp:inline distT="0" distB="0" distL="0" distR="0">
            <wp:extent cx="3286125" cy="9620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304" w:rsidRDefault="007F1304" w:rsidP="007F1304">
      <w:pPr>
        <w:pStyle w:val="ListParagraph"/>
      </w:pPr>
    </w:p>
    <w:p w:rsidR="007F1304" w:rsidRDefault="007F1304" w:rsidP="007F1304">
      <w:pPr>
        <w:pStyle w:val="ListParagraph"/>
      </w:pPr>
      <w:r>
        <w:t>Prepare a responsibility accounting income statement.</w:t>
      </w:r>
    </w:p>
    <w:p w:rsidR="00691003" w:rsidRPr="0018783B" w:rsidRDefault="00691003" w:rsidP="00691003">
      <w:pPr>
        <w:spacing w:before="240"/>
      </w:pPr>
      <w:r>
        <w:tab/>
      </w:r>
      <w:r w:rsidRPr="00691003">
        <w:drawing>
          <wp:inline distT="0" distB="0" distL="0" distR="0">
            <wp:extent cx="3286125" cy="17240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1003" w:rsidRPr="0018783B" w:rsidSect="00BA44EE">
      <w:footerReference w:type="default" r:id="rId13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1E9" w:rsidRDefault="008001E9" w:rsidP="00BA44EE">
      <w:pPr>
        <w:spacing w:after="0" w:line="240" w:lineRule="auto"/>
      </w:pPr>
      <w:r>
        <w:separator/>
      </w:r>
    </w:p>
  </w:endnote>
  <w:endnote w:type="continuationSeparator" w:id="0">
    <w:p w:rsidR="008001E9" w:rsidRDefault="008001E9" w:rsidP="00BA4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24730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44EE" w:rsidRDefault="00BA44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10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A44EE" w:rsidRDefault="00BA44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1E9" w:rsidRDefault="008001E9" w:rsidP="00BA44EE">
      <w:pPr>
        <w:spacing w:after="0" w:line="240" w:lineRule="auto"/>
      </w:pPr>
      <w:r>
        <w:separator/>
      </w:r>
    </w:p>
  </w:footnote>
  <w:footnote w:type="continuationSeparator" w:id="0">
    <w:p w:rsidR="008001E9" w:rsidRDefault="008001E9" w:rsidP="00BA4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1078E"/>
    <w:multiLevelType w:val="hybridMultilevel"/>
    <w:tmpl w:val="6092224C"/>
    <w:lvl w:ilvl="0" w:tplc="BED239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6E0B6A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35047"/>
    <w:multiLevelType w:val="hybridMultilevel"/>
    <w:tmpl w:val="E00E1BA4"/>
    <w:lvl w:ilvl="0" w:tplc="E2EE41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106E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2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6C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437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528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2028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464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3AF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B0D37"/>
    <w:multiLevelType w:val="hybridMultilevel"/>
    <w:tmpl w:val="06CAB8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106E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2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6C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437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528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2028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464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3AF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152E1"/>
    <w:multiLevelType w:val="hybridMultilevel"/>
    <w:tmpl w:val="748CA720"/>
    <w:lvl w:ilvl="0" w:tplc="E996C7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F71BBC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A0027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82326"/>
    <w:multiLevelType w:val="hybridMultilevel"/>
    <w:tmpl w:val="9ED00706"/>
    <w:lvl w:ilvl="0" w:tplc="687A8A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C6473A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C75C0"/>
    <w:multiLevelType w:val="hybridMultilevel"/>
    <w:tmpl w:val="5D04DED8"/>
    <w:lvl w:ilvl="0" w:tplc="27381C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1E5018"/>
    <w:multiLevelType w:val="hybridMultilevel"/>
    <w:tmpl w:val="878EE08E"/>
    <w:lvl w:ilvl="0" w:tplc="4314B6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224928"/>
    <w:multiLevelType w:val="hybridMultilevel"/>
    <w:tmpl w:val="79DEE096"/>
    <w:lvl w:ilvl="0" w:tplc="155CEA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5D71DA"/>
    <w:multiLevelType w:val="hybridMultilevel"/>
    <w:tmpl w:val="06CAB8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106E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2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6C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437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528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2028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464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3AF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C841DF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6D3A66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40529"/>
    <w:multiLevelType w:val="hybridMultilevel"/>
    <w:tmpl w:val="16228338"/>
    <w:lvl w:ilvl="0" w:tplc="E1760C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3"/>
  </w:num>
  <w:num w:numId="4">
    <w:abstractNumId w:val="13"/>
  </w:num>
  <w:num w:numId="5">
    <w:abstractNumId w:val="4"/>
  </w:num>
  <w:num w:numId="6">
    <w:abstractNumId w:val="7"/>
  </w:num>
  <w:num w:numId="7">
    <w:abstractNumId w:val="6"/>
  </w:num>
  <w:num w:numId="8">
    <w:abstractNumId w:val="15"/>
  </w:num>
  <w:num w:numId="9">
    <w:abstractNumId w:val="14"/>
  </w:num>
  <w:num w:numId="10">
    <w:abstractNumId w:val="9"/>
  </w:num>
  <w:num w:numId="11">
    <w:abstractNumId w:val="2"/>
  </w:num>
  <w:num w:numId="12">
    <w:abstractNumId w:val="5"/>
  </w:num>
  <w:num w:numId="13">
    <w:abstractNumId w:val="11"/>
  </w:num>
  <w:num w:numId="14">
    <w:abstractNumId w:val="1"/>
  </w:num>
  <w:num w:numId="15">
    <w:abstractNumId w:val="8"/>
  </w:num>
  <w:num w:numId="16">
    <w:abstractNumId w:val="12"/>
  </w:num>
  <w:num w:numId="17">
    <w:abstractNumId w:val="1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79"/>
    <w:rsid w:val="0018783B"/>
    <w:rsid w:val="001B7DA5"/>
    <w:rsid w:val="002B144E"/>
    <w:rsid w:val="0034666E"/>
    <w:rsid w:val="0039663A"/>
    <w:rsid w:val="003A1F2F"/>
    <w:rsid w:val="003B553D"/>
    <w:rsid w:val="0048170C"/>
    <w:rsid w:val="004C63D1"/>
    <w:rsid w:val="00515665"/>
    <w:rsid w:val="00560F56"/>
    <w:rsid w:val="005742BC"/>
    <w:rsid w:val="0058586A"/>
    <w:rsid w:val="005A0CB9"/>
    <w:rsid w:val="005E5179"/>
    <w:rsid w:val="005E5DCB"/>
    <w:rsid w:val="006678C8"/>
    <w:rsid w:val="0067225C"/>
    <w:rsid w:val="00687723"/>
    <w:rsid w:val="00691003"/>
    <w:rsid w:val="00702E25"/>
    <w:rsid w:val="0076108D"/>
    <w:rsid w:val="007A172C"/>
    <w:rsid w:val="007E38DC"/>
    <w:rsid w:val="007F1304"/>
    <w:rsid w:val="008001E9"/>
    <w:rsid w:val="00830D80"/>
    <w:rsid w:val="008B6BF8"/>
    <w:rsid w:val="00913D77"/>
    <w:rsid w:val="00B07FB3"/>
    <w:rsid w:val="00BA44EE"/>
    <w:rsid w:val="00BD1491"/>
    <w:rsid w:val="00D66CD0"/>
    <w:rsid w:val="00D7333E"/>
    <w:rsid w:val="00DB56D8"/>
    <w:rsid w:val="00E5556B"/>
    <w:rsid w:val="00EF6B5B"/>
    <w:rsid w:val="00F27B19"/>
    <w:rsid w:val="00F60230"/>
    <w:rsid w:val="00FE5FA7"/>
    <w:rsid w:val="00FF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A5D69C-1B6B-495C-A40F-685581CD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1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4EE"/>
  </w:style>
  <w:style w:type="paragraph" w:styleId="Footer">
    <w:name w:val="footer"/>
    <w:basedOn w:val="Normal"/>
    <w:link w:val="FooterChar"/>
    <w:uiPriority w:val="99"/>
    <w:unhideWhenUsed/>
    <w:rsid w:val="00BA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2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939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717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848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957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607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652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2</cp:revision>
  <dcterms:created xsi:type="dcterms:W3CDTF">2017-04-03T13:30:00Z</dcterms:created>
  <dcterms:modified xsi:type="dcterms:W3CDTF">2017-04-03T13:30:00Z</dcterms:modified>
</cp:coreProperties>
</file>